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10" w:rsidRDefault="00BB7B98" w:rsidP="00426E10">
      <w:pPr>
        <w:spacing w:after="0"/>
      </w:pPr>
      <w:r>
        <w:t>Številka: 331</w:t>
      </w:r>
      <w:r w:rsidR="00426E10">
        <w:t>-</w:t>
      </w:r>
      <w:r>
        <w:t>37/2018</w:t>
      </w:r>
      <w:r w:rsidR="00426E10">
        <w:t>-</w:t>
      </w:r>
      <w:r w:rsidR="008C269D">
        <w:t>18</w:t>
      </w:r>
      <w:bookmarkStart w:id="0" w:name="_GoBack"/>
      <w:bookmarkEnd w:id="0"/>
      <w:r w:rsidR="00426E10" w:rsidRPr="00426E10">
        <w:t xml:space="preserve"> </w:t>
      </w:r>
    </w:p>
    <w:p w:rsidR="00426E10" w:rsidRDefault="00426E10" w:rsidP="00426E10">
      <w:pPr>
        <w:spacing w:after="0"/>
      </w:pPr>
      <w:r>
        <w:t>Datum</w:t>
      </w:r>
      <w:r>
        <w:t>:25.4.2019</w:t>
      </w:r>
    </w:p>
    <w:p w:rsidR="00426E10" w:rsidRDefault="00426E10" w:rsidP="0094617A"/>
    <w:p w:rsidR="0094617A" w:rsidRDefault="0094617A" w:rsidP="0094617A">
      <w:r>
        <w:t xml:space="preserve">Objava prejemnikov sredstev na podlagi </w:t>
      </w:r>
      <w:r w:rsidRPr="00924197">
        <w:rPr>
          <w:b/>
        </w:rPr>
        <w:t xml:space="preserve">Javnega razpisa za dodelitev državnih pomoči za </w:t>
      </w:r>
      <w:r w:rsidR="003336AE" w:rsidRPr="00924197">
        <w:rPr>
          <w:b/>
        </w:rPr>
        <w:t xml:space="preserve">ukrepe </w:t>
      </w:r>
      <w:r w:rsidRPr="00924197">
        <w:rPr>
          <w:b/>
        </w:rPr>
        <w:t>razvoja podeželja v Mes</w:t>
      </w:r>
      <w:r w:rsidR="006C1760">
        <w:rPr>
          <w:b/>
        </w:rPr>
        <w:t>tni občini Ljubljana v letu 2019</w:t>
      </w:r>
      <w:r>
        <w:rPr>
          <w:i/>
        </w:rPr>
        <w:t xml:space="preserve"> </w:t>
      </w:r>
      <w:r w:rsidR="006C1760">
        <w:t>(Uradni list RS, št. /18</w:t>
      </w:r>
      <w:r>
        <w:t>).</w:t>
      </w:r>
    </w:p>
    <w:p w:rsidR="0094617A" w:rsidRDefault="0094617A" w:rsidP="0094617A">
      <w:pPr>
        <w:autoSpaceDE w:val="0"/>
        <w:autoSpaceDN w:val="0"/>
        <w:adjustRightInd w:val="0"/>
        <w:jc w:val="both"/>
      </w:pPr>
      <w:r>
        <w:t>Okvirna višina predvidenih sredstev za sofinanciranje na pod</w:t>
      </w:r>
      <w:r w:rsidR="00A95987">
        <w:t xml:space="preserve">lagi javnega razpisa je bila </w:t>
      </w:r>
      <w:r w:rsidR="006C1760">
        <w:t>105</w:t>
      </w:r>
      <w:r w:rsidR="00C55B50">
        <w:t>.000,00</w:t>
      </w:r>
      <w:r w:rsidR="00D530A0">
        <w:t xml:space="preserve"> </w:t>
      </w:r>
      <w:r>
        <w:t>EUR</w:t>
      </w:r>
      <w:r w:rsidR="006C1760">
        <w:t>. Na javni razpis je prispelo 21</w:t>
      </w:r>
      <w:r>
        <w:t xml:space="preserve"> vlog, od tega se je v</w:t>
      </w:r>
      <w:r w:rsidRPr="00B8590E">
        <w:t xml:space="preserve"> p</w:t>
      </w:r>
      <w:r w:rsidR="00EE1461">
        <w:t xml:space="preserve">ostopek ocenjevanja uvrstilo </w:t>
      </w:r>
      <w:r w:rsidR="006C1760">
        <w:t>17</w:t>
      </w:r>
      <w:r w:rsidR="003336AE">
        <w:t xml:space="preserve"> </w:t>
      </w:r>
      <w:r w:rsidRPr="00B8590E">
        <w:t>vlog</w:t>
      </w:r>
      <w:r>
        <w:t>.</w:t>
      </w:r>
    </w:p>
    <w:p w:rsidR="0094617A" w:rsidRDefault="0094617A" w:rsidP="0094617A">
      <w:pPr>
        <w:jc w:val="both"/>
      </w:pPr>
      <w:r>
        <w:t xml:space="preserve">V sofinanciranje </w:t>
      </w:r>
      <w:r w:rsidRPr="00125136">
        <w:t>za let</w:t>
      </w:r>
      <w:r w:rsidR="006C1760">
        <w:t>o 2019 je bilo sprejetih 17</w:t>
      </w:r>
      <w:r>
        <w:t xml:space="preserve"> vlog v skupni višini </w:t>
      </w:r>
      <w:r w:rsidR="00EE1461">
        <w:t xml:space="preserve">sofinanciranja </w:t>
      </w:r>
      <w:r w:rsidR="006C1760">
        <w:t>105</w:t>
      </w:r>
      <w:r w:rsidR="00C55B50">
        <w:t>.000,00</w:t>
      </w:r>
      <w:r w:rsidR="00D530A0">
        <w:t xml:space="preserve"> </w:t>
      </w:r>
      <w:r>
        <w:t>EUR</w:t>
      </w:r>
      <w:r w:rsidRPr="00B8590E">
        <w:t>.</w:t>
      </w:r>
    </w:p>
    <w:p w:rsidR="0094617A" w:rsidRDefault="0094617A" w:rsidP="0094617A">
      <w:r>
        <w:t>Seznam prejemnikov sredstev: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96"/>
        <w:gridCol w:w="2027"/>
        <w:gridCol w:w="3581"/>
        <w:gridCol w:w="1134"/>
        <w:gridCol w:w="1842"/>
      </w:tblGrid>
      <w:tr w:rsidR="0094617A" w:rsidRPr="008D1B2F" w:rsidTr="004636A0">
        <w:tc>
          <w:tcPr>
            <w:tcW w:w="596" w:type="dxa"/>
          </w:tcPr>
          <w:p w:rsidR="0094617A" w:rsidRPr="008D1B2F" w:rsidRDefault="0094617A" w:rsidP="00556D0E">
            <w:proofErr w:type="spellStart"/>
            <w:r w:rsidRPr="008D1B2F">
              <w:t>Zap</w:t>
            </w:r>
            <w:proofErr w:type="spellEnd"/>
            <w:r w:rsidRPr="008D1B2F">
              <w:t xml:space="preserve">. št. </w:t>
            </w:r>
          </w:p>
        </w:tc>
        <w:tc>
          <w:tcPr>
            <w:tcW w:w="2027" w:type="dxa"/>
          </w:tcPr>
          <w:p w:rsidR="0094617A" w:rsidRPr="008D1B2F" w:rsidRDefault="0094617A" w:rsidP="00556D0E">
            <w:pPr>
              <w:jc w:val="center"/>
            </w:pPr>
            <w:r w:rsidRPr="008D1B2F">
              <w:t>Prejemnik sredstev</w:t>
            </w:r>
          </w:p>
        </w:tc>
        <w:tc>
          <w:tcPr>
            <w:tcW w:w="3581" w:type="dxa"/>
          </w:tcPr>
          <w:p w:rsidR="0094617A" w:rsidRPr="008D1B2F" w:rsidRDefault="00A25B07" w:rsidP="00556D0E">
            <w:pPr>
              <w:jc w:val="center"/>
            </w:pPr>
            <w:r>
              <w:t xml:space="preserve">Naziv ukrepa  oz. </w:t>
            </w:r>
            <w:proofErr w:type="spellStart"/>
            <w:r>
              <w:t>podukrepa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94617A" w:rsidRPr="008D1B2F" w:rsidRDefault="0094617A" w:rsidP="00556D0E">
            <w:pPr>
              <w:jc w:val="center"/>
            </w:pPr>
            <w:r w:rsidRPr="008D1B2F">
              <w:t>Doseženo št. točk</w:t>
            </w:r>
          </w:p>
        </w:tc>
        <w:tc>
          <w:tcPr>
            <w:tcW w:w="1842" w:type="dxa"/>
          </w:tcPr>
          <w:p w:rsidR="0094617A" w:rsidRDefault="0094617A" w:rsidP="00556D0E">
            <w:pPr>
              <w:jc w:val="center"/>
            </w:pPr>
            <w:r w:rsidRPr="008D1B2F">
              <w:t>Znesek sofinanciranja</w:t>
            </w:r>
          </w:p>
          <w:p w:rsidR="0094617A" w:rsidRPr="00D40DDD" w:rsidRDefault="006C1760" w:rsidP="00556D0E">
            <w:pPr>
              <w:jc w:val="center"/>
            </w:pPr>
            <w:r>
              <w:t>v letu 2019</w:t>
            </w:r>
          </w:p>
        </w:tc>
      </w:tr>
      <w:tr w:rsidR="004636A0" w:rsidRPr="008D1B2F" w:rsidTr="004636A0">
        <w:tc>
          <w:tcPr>
            <w:tcW w:w="596" w:type="dxa"/>
          </w:tcPr>
          <w:p w:rsidR="004636A0" w:rsidRPr="008D1B2F" w:rsidRDefault="004636A0" w:rsidP="00556D0E">
            <w:pPr>
              <w:jc w:val="center"/>
            </w:pPr>
            <w:r>
              <w:t>1.</w:t>
            </w:r>
          </w:p>
        </w:tc>
        <w:tc>
          <w:tcPr>
            <w:tcW w:w="2027" w:type="dxa"/>
          </w:tcPr>
          <w:p w:rsidR="004636A0" w:rsidRDefault="006C1760" w:rsidP="00CA498B">
            <w:r>
              <w:t>Šimenc Romana</w:t>
            </w:r>
          </w:p>
          <w:p w:rsidR="006C1760" w:rsidRDefault="006C1760" w:rsidP="00CA498B">
            <w:r>
              <w:t>Bizoviška cesta 67</w:t>
            </w:r>
          </w:p>
          <w:p w:rsidR="006C1760" w:rsidRDefault="006C1760" w:rsidP="00CA498B">
            <w:r>
              <w:t>1261 Ljubljana-Dobrunje</w:t>
            </w:r>
          </w:p>
        </w:tc>
        <w:tc>
          <w:tcPr>
            <w:tcW w:w="3581" w:type="dxa"/>
          </w:tcPr>
          <w:p w:rsidR="004636A0" w:rsidRDefault="006C1760" w:rsidP="007235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Ukrep 1,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>
              <w:rPr>
                <w:color w:val="000000" w:themeColor="text1"/>
              </w:rPr>
              <w:t xml:space="preserve"> 1. 1</w:t>
            </w:r>
            <w:r w:rsidRPr="006A2B58">
              <w:rPr>
                <w:color w:val="000000" w:themeColor="text1"/>
              </w:rPr>
              <w:t xml:space="preserve"> –</w:t>
            </w:r>
          </w:p>
          <w:p w:rsidR="00A116E8" w:rsidRDefault="00A116E8" w:rsidP="007235B0">
            <w:pPr>
              <w:rPr>
                <w:color w:val="000000" w:themeColor="text1"/>
              </w:rPr>
            </w:pPr>
            <w:r w:rsidRPr="006A2B58">
              <w:rPr>
                <w:color w:val="000000" w:themeColor="text1"/>
              </w:rPr>
              <w:t>Posodabljanje kmetijskih gospodarstev za naložbe v</w:t>
            </w:r>
            <w:r>
              <w:rPr>
                <w:color w:val="000000" w:themeColor="text1"/>
              </w:rPr>
              <w:t xml:space="preserve"> </w:t>
            </w:r>
          </w:p>
          <w:p w:rsidR="00A116E8" w:rsidRDefault="00A116E8" w:rsidP="007235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rastlinsko proizvodnjo,</w:t>
            </w:r>
          </w:p>
          <w:p w:rsidR="00A116E8" w:rsidRPr="006A2B58" w:rsidRDefault="00A116E8" w:rsidP="007235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stroški nakupa rastlinjaka, montaže ter opreme v rastlinjaku </w:t>
            </w:r>
          </w:p>
        </w:tc>
        <w:tc>
          <w:tcPr>
            <w:tcW w:w="1134" w:type="dxa"/>
          </w:tcPr>
          <w:p w:rsidR="004636A0" w:rsidRPr="005D429A" w:rsidRDefault="00A116E8" w:rsidP="00556D0E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4636A0" w:rsidRPr="00CA2093" w:rsidRDefault="00A116E8" w:rsidP="00CA498B">
            <w:pPr>
              <w:jc w:val="center"/>
              <w:rPr>
                <w:b/>
              </w:rPr>
            </w:pPr>
            <w:r>
              <w:rPr>
                <w:b/>
              </w:rPr>
              <w:t>9.826,00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Pr="008D1B2F" w:rsidRDefault="007235B0" w:rsidP="00556D0E">
            <w:pPr>
              <w:jc w:val="center"/>
            </w:pPr>
            <w:r>
              <w:t>2.</w:t>
            </w:r>
          </w:p>
        </w:tc>
        <w:tc>
          <w:tcPr>
            <w:tcW w:w="2027" w:type="dxa"/>
          </w:tcPr>
          <w:p w:rsidR="00A116E8" w:rsidRDefault="00A116E8" w:rsidP="00CA498B">
            <w:r>
              <w:t>Okorn Jože</w:t>
            </w:r>
          </w:p>
          <w:p w:rsidR="00A116E8" w:rsidRDefault="00A116E8" w:rsidP="00CA498B">
            <w:r>
              <w:t>Rašica 13</w:t>
            </w:r>
          </w:p>
          <w:p w:rsidR="00CA498B" w:rsidRDefault="00CA498B" w:rsidP="00CA498B">
            <w:r>
              <w:t>1</w:t>
            </w:r>
            <w:r w:rsidR="00A116E8">
              <w:t>211 Ljubljana-Šmartno</w:t>
            </w:r>
          </w:p>
        </w:tc>
        <w:tc>
          <w:tcPr>
            <w:tcW w:w="3581" w:type="dxa"/>
          </w:tcPr>
          <w:p w:rsidR="00D339B0" w:rsidRDefault="00CA498B" w:rsidP="00A11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Ukrep 1</w:t>
            </w:r>
            <w:r w:rsidR="00A25B0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 Posodabljanje kmetijskih gospodarstev za naložbe v živinorejsko proizvodnjo, </w:t>
            </w:r>
          </w:p>
          <w:p w:rsidR="00CA498B" w:rsidRPr="003F008A" w:rsidRDefault="00CA498B" w:rsidP="00A116E8"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nakupa opreme objektov za rejo živali  –</w:t>
            </w:r>
            <w:r w:rsidR="007235B0">
              <w:rPr>
                <w:color w:val="000000" w:themeColor="text1"/>
              </w:rPr>
              <w:t xml:space="preserve"> </w:t>
            </w:r>
            <w:r w:rsidR="00A116E8">
              <w:rPr>
                <w:color w:val="000000" w:themeColor="text1"/>
              </w:rPr>
              <w:t>sušilnica za bale, potopni mešalnik za mešanje gnojevke</w:t>
            </w:r>
          </w:p>
        </w:tc>
        <w:tc>
          <w:tcPr>
            <w:tcW w:w="1134" w:type="dxa"/>
          </w:tcPr>
          <w:p w:rsidR="00CA498B" w:rsidRPr="005D429A" w:rsidRDefault="00A116E8" w:rsidP="00EE1461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CA498B" w:rsidRPr="00EE1461" w:rsidRDefault="00A116E8" w:rsidP="00556D0E">
            <w:pPr>
              <w:jc w:val="center"/>
              <w:rPr>
                <w:b/>
              </w:rPr>
            </w:pPr>
            <w:r>
              <w:rPr>
                <w:b/>
              </w:rPr>
              <w:t>8.040,03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7235B0" w:rsidP="00E15211">
            <w:pPr>
              <w:jc w:val="center"/>
            </w:pPr>
            <w:r>
              <w:t>3.</w:t>
            </w:r>
          </w:p>
        </w:tc>
        <w:tc>
          <w:tcPr>
            <w:tcW w:w="2027" w:type="dxa"/>
          </w:tcPr>
          <w:p w:rsidR="00A116E8" w:rsidRDefault="00A116E8" w:rsidP="00CA498B">
            <w:r>
              <w:t>Urankar Andrej</w:t>
            </w:r>
          </w:p>
          <w:p w:rsidR="00A116E8" w:rsidRDefault="00A116E8" w:rsidP="00CA498B">
            <w:r>
              <w:t>Tomačevo 23</w:t>
            </w:r>
          </w:p>
          <w:p w:rsidR="007235B0" w:rsidRDefault="007235B0" w:rsidP="00A116E8">
            <w:r>
              <w:t>1</w:t>
            </w:r>
            <w:r w:rsidR="00A116E8">
              <w:t>000</w:t>
            </w:r>
            <w:r w:rsidR="00D339B0">
              <w:t xml:space="preserve"> Ljubljana </w:t>
            </w:r>
          </w:p>
        </w:tc>
        <w:tc>
          <w:tcPr>
            <w:tcW w:w="3581" w:type="dxa"/>
          </w:tcPr>
          <w:p w:rsidR="00D339B0" w:rsidRDefault="00CA498B" w:rsidP="00A11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Ukrep 1</w:t>
            </w:r>
            <w:r w:rsidR="00A25B0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 w:rsidRPr="006A2B58">
              <w:rPr>
                <w:color w:val="000000" w:themeColor="text1"/>
              </w:rPr>
              <w:t xml:space="preserve"> 1. 2 – Posodabljanje kmetijskih gospodarstev za naložbe v živinorejsko proizvodnjo, </w:t>
            </w:r>
          </w:p>
          <w:p w:rsidR="00CA498B" w:rsidRPr="003F008A" w:rsidRDefault="00CA498B" w:rsidP="00A116E8">
            <w:r>
              <w:rPr>
                <w:color w:val="000000" w:themeColor="text1"/>
              </w:rPr>
              <w:t>stroški</w:t>
            </w:r>
            <w:r w:rsidRPr="006A2B58">
              <w:rPr>
                <w:color w:val="000000" w:themeColor="text1"/>
              </w:rPr>
              <w:t xml:space="preserve"> nakupa opreme objektov za rejo živali  –</w:t>
            </w:r>
            <w:r>
              <w:rPr>
                <w:color w:val="000000" w:themeColor="text1"/>
              </w:rPr>
              <w:t xml:space="preserve"> </w:t>
            </w:r>
            <w:r w:rsidR="00A116E8">
              <w:rPr>
                <w:color w:val="000000" w:themeColor="text1"/>
              </w:rPr>
              <w:t>silos za shranjevanje žita</w:t>
            </w:r>
          </w:p>
        </w:tc>
        <w:tc>
          <w:tcPr>
            <w:tcW w:w="1134" w:type="dxa"/>
          </w:tcPr>
          <w:p w:rsidR="00CA498B" w:rsidRDefault="00A116E8" w:rsidP="00556D0E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CA498B" w:rsidRPr="00CA2093" w:rsidRDefault="00A116E8" w:rsidP="00556D0E">
            <w:pPr>
              <w:jc w:val="center"/>
              <w:rPr>
                <w:b/>
              </w:rPr>
            </w:pPr>
            <w:r>
              <w:rPr>
                <w:b/>
              </w:rPr>
              <w:t>1.852,00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7235B0" w:rsidP="00E15211">
            <w:pPr>
              <w:jc w:val="center"/>
            </w:pPr>
            <w:r>
              <w:t>4.</w:t>
            </w:r>
          </w:p>
        </w:tc>
        <w:tc>
          <w:tcPr>
            <w:tcW w:w="2027" w:type="dxa"/>
          </w:tcPr>
          <w:p w:rsidR="007235B0" w:rsidRDefault="00A116E8" w:rsidP="00CA498B">
            <w:proofErr w:type="spellStart"/>
            <w:r>
              <w:t>Ramovž</w:t>
            </w:r>
            <w:proofErr w:type="spellEnd"/>
            <w:r>
              <w:t xml:space="preserve"> Milan</w:t>
            </w:r>
          </w:p>
          <w:p w:rsidR="00A116E8" w:rsidRDefault="00A116E8" w:rsidP="00CA498B">
            <w:r>
              <w:t>Danile Kumarjeve ulica 7</w:t>
            </w:r>
          </w:p>
          <w:p w:rsidR="00A116E8" w:rsidRPr="00202350" w:rsidRDefault="00A116E8" w:rsidP="00CA498B">
            <w:r>
              <w:t>1000 Ljubljana</w:t>
            </w:r>
          </w:p>
        </w:tc>
        <w:tc>
          <w:tcPr>
            <w:tcW w:w="3581" w:type="dxa"/>
          </w:tcPr>
          <w:p w:rsidR="00A116E8" w:rsidRDefault="00A116E8" w:rsidP="00A11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Ukrep 1, </w:t>
            </w:r>
            <w:proofErr w:type="spellStart"/>
            <w:r w:rsidRPr="006A2B58">
              <w:rPr>
                <w:color w:val="000000" w:themeColor="text1"/>
              </w:rPr>
              <w:t>Podukrep</w:t>
            </w:r>
            <w:proofErr w:type="spellEnd"/>
            <w:r>
              <w:rPr>
                <w:color w:val="000000" w:themeColor="text1"/>
              </w:rPr>
              <w:t xml:space="preserve"> 1. 1</w:t>
            </w:r>
            <w:r w:rsidRPr="006A2B58">
              <w:rPr>
                <w:color w:val="000000" w:themeColor="text1"/>
              </w:rPr>
              <w:t xml:space="preserve"> –</w:t>
            </w:r>
          </w:p>
          <w:p w:rsidR="00A116E8" w:rsidRDefault="00A116E8" w:rsidP="00A116E8">
            <w:pPr>
              <w:rPr>
                <w:color w:val="000000" w:themeColor="text1"/>
              </w:rPr>
            </w:pPr>
            <w:r w:rsidRPr="006A2B58">
              <w:rPr>
                <w:color w:val="000000" w:themeColor="text1"/>
              </w:rPr>
              <w:t>Posodabljanje kmetijskih gospodarstev za naložbe v</w:t>
            </w:r>
            <w:r>
              <w:rPr>
                <w:color w:val="000000" w:themeColor="text1"/>
              </w:rPr>
              <w:t xml:space="preserve"> </w:t>
            </w:r>
          </w:p>
          <w:p w:rsidR="00D339B0" w:rsidRDefault="00A116E8" w:rsidP="00A11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rastlinsko proizvodnjo, </w:t>
            </w:r>
          </w:p>
          <w:p w:rsidR="00CA498B" w:rsidRPr="00A116E8" w:rsidRDefault="00A116E8" w:rsidP="00A11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stroški nakupa sadilnega materiala za postavitev nasada špargljev</w:t>
            </w:r>
          </w:p>
        </w:tc>
        <w:tc>
          <w:tcPr>
            <w:tcW w:w="1134" w:type="dxa"/>
          </w:tcPr>
          <w:p w:rsidR="00CA498B" w:rsidRPr="00B642EB" w:rsidRDefault="00A116E8" w:rsidP="00897EBE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CA498B" w:rsidRPr="00CA2093" w:rsidRDefault="00A116E8" w:rsidP="00556D0E">
            <w:pPr>
              <w:jc w:val="center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7235B0" w:rsidP="00E15211">
            <w:pPr>
              <w:jc w:val="center"/>
            </w:pPr>
            <w:r>
              <w:t>5.</w:t>
            </w:r>
          </w:p>
        </w:tc>
        <w:tc>
          <w:tcPr>
            <w:tcW w:w="2027" w:type="dxa"/>
          </w:tcPr>
          <w:p w:rsidR="00A116E8" w:rsidRDefault="00A116E8" w:rsidP="00CA498B">
            <w:r>
              <w:t>Anžič Ciril</w:t>
            </w:r>
          </w:p>
          <w:p w:rsidR="00A116E8" w:rsidRDefault="00A116E8" w:rsidP="00CA498B">
            <w:r>
              <w:t>Dobrunjska cesta</w:t>
            </w:r>
          </w:p>
          <w:p w:rsidR="00A116E8" w:rsidRDefault="00A116E8" w:rsidP="00CA498B">
            <w:r>
              <w:t>30 b</w:t>
            </w:r>
          </w:p>
          <w:p w:rsidR="007235B0" w:rsidRDefault="007235B0" w:rsidP="00CA498B">
            <w:r>
              <w:t>1261 Ljubljana-Dobrunje</w:t>
            </w:r>
          </w:p>
        </w:tc>
        <w:tc>
          <w:tcPr>
            <w:tcW w:w="3581" w:type="dxa"/>
          </w:tcPr>
          <w:p w:rsidR="00A116E8" w:rsidRDefault="00CA498B" w:rsidP="00A116E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 w:rsidR="007235B0">
              <w:rPr>
                <w:color w:val="000000" w:themeColor="text1"/>
              </w:rPr>
              <w:t>stavb –</w:t>
            </w:r>
            <w:r w:rsidR="00A116E8" w:rsidRPr="00B5396F">
              <w:rPr>
                <w:color w:val="000000" w:themeColor="text1"/>
              </w:rPr>
              <w:t xml:space="preserve"> </w:t>
            </w:r>
            <w:r w:rsidR="00A116E8">
              <w:rPr>
                <w:color w:val="000000" w:themeColor="text1"/>
              </w:rPr>
              <w:t>enojni kozolec s plaščem</w:t>
            </w:r>
            <w:r w:rsidR="007235B0">
              <w:rPr>
                <w:color w:val="000000" w:themeColor="text1"/>
              </w:rPr>
              <w:t xml:space="preserve"> </w:t>
            </w:r>
            <w:r w:rsidRPr="00B5396F">
              <w:rPr>
                <w:color w:val="000000" w:themeColor="text1"/>
              </w:rPr>
              <w:t>(stroški za nabavo materiala za obnovo, stroški za izvajanje del)</w:t>
            </w:r>
          </w:p>
        </w:tc>
        <w:tc>
          <w:tcPr>
            <w:tcW w:w="1134" w:type="dxa"/>
          </w:tcPr>
          <w:p w:rsidR="00CA498B" w:rsidRDefault="00A116E8" w:rsidP="00897EBE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CA498B" w:rsidRDefault="00A116E8" w:rsidP="00556D0E">
            <w:pPr>
              <w:jc w:val="center"/>
              <w:rPr>
                <w:b/>
              </w:rPr>
            </w:pPr>
            <w:r>
              <w:rPr>
                <w:b/>
              </w:rPr>
              <w:t>4.837,08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AF5C79" w:rsidP="00E15211">
            <w:pPr>
              <w:jc w:val="center"/>
            </w:pPr>
            <w:r>
              <w:t>6.</w:t>
            </w:r>
          </w:p>
        </w:tc>
        <w:tc>
          <w:tcPr>
            <w:tcW w:w="2027" w:type="dxa"/>
          </w:tcPr>
          <w:p w:rsidR="007235B0" w:rsidRDefault="007235B0" w:rsidP="00CA7F2E">
            <w:r>
              <w:t>Jere Tomaž</w:t>
            </w:r>
          </w:p>
          <w:p w:rsidR="007235B0" w:rsidRDefault="007235B0" w:rsidP="00CA7F2E">
            <w:r>
              <w:t>Janče 7</w:t>
            </w:r>
          </w:p>
          <w:p w:rsidR="00CA498B" w:rsidRPr="00B642EB" w:rsidRDefault="00CA498B" w:rsidP="00CA7F2E">
            <w:r w:rsidRPr="007C28C0">
              <w:t>1261 Ljubljana-Dobrunje</w:t>
            </w:r>
          </w:p>
        </w:tc>
        <w:tc>
          <w:tcPr>
            <w:tcW w:w="3581" w:type="dxa"/>
          </w:tcPr>
          <w:p w:rsidR="00CA498B" w:rsidRPr="00B642EB" w:rsidRDefault="00CA498B" w:rsidP="00A116E8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</w:t>
            </w:r>
            <w:r w:rsidRPr="00B5396F">
              <w:rPr>
                <w:color w:val="000000" w:themeColor="text1"/>
              </w:rPr>
              <w:t>–</w:t>
            </w:r>
            <w:r w:rsidR="00A116E8">
              <w:rPr>
                <w:color w:val="000000" w:themeColor="text1"/>
              </w:rPr>
              <w:t xml:space="preserve"> pod in kozolec</w:t>
            </w:r>
            <w:r w:rsidR="00A116E8" w:rsidRPr="00B5396F">
              <w:rPr>
                <w:color w:val="000000" w:themeColor="text1"/>
              </w:rPr>
              <w:t xml:space="preserve"> </w:t>
            </w:r>
            <w:r w:rsidRPr="00B5396F">
              <w:rPr>
                <w:color w:val="000000" w:themeColor="text1"/>
              </w:rPr>
              <w:t>(stroški za nabavo materiala za obnovo, stroški za izvajanje del)</w:t>
            </w:r>
          </w:p>
        </w:tc>
        <w:tc>
          <w:tcPr>
            <w:tcW w:w="1134" w:type="dxa"/>
          </w:tcPr>
          <w:p w:rsidR="00CA498B" w:rsidRPr="00B642EB" w:rsidRDefault="00A116E8" w:rsidP="00840FCB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CA498B" w:rsidRPr="00CA2093" w:rsidRDefault="00A116E8" w:rsidP="00556D0E">
            <w:pPr>
              <w:jc w:val="center"/>
              <w:rPr>
                <w:b/>
              </w:rPr>
            </w:pPr>
            <w:r>
              <w:rPr>
                <w:b/>
              </w:rPr>
              <w:t>3.558,21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AF5C79" w:rsidP="00556D0E">
            <w:pPr>
              <w:jc w:val="center"/>
            </w:pPr>
            <w:r>
              <w:t>7.</w:t>
            </w:r>
          </w:p>
        </w:tc>
        <w:tc>
          <w:tcPr>
            <w:tcW w:w="2027" w:type="dxa"/>
          </w:tcPr>
          <w:p w:rsidR="000F7B0E" w:rsidRDefault="000F7B0E" w:rsidP="000F7B0E">
            <w:r>
              <w:t>Avsec Jože</w:t>
            </w:r>
          </w:p>
          <w:p w:rsidR="000F7B0E" w:rsidRDefault="000F7B0E" w:rsidP="000F7B0E">
            <w:r>
              <w:t>Podlipoglav 25</w:t>
            </w:r>
          </w:p>
          <w:p w:rsidR="00CA498B" w:rsidRDefault="000F7B0E" w:rsidP="000F7B0E">
            <w:r>
              <w:lastRenderedPageBreak/>
              <w:t>1261 Ljubljana-Dobrunje</w:t>
            </w:r>
          </w:p>
        </w:tc>
        <w:tc>
          <w:tcPr>
            <w:tcW w:w="3581" w:type="dxa"/>
          </w:tcPr>
          <w:p w:rsidR="00CA498B" w:rsidRPr="003F008A" w:rsidRDefault="000F7B0E" w:rsidP="00283422">
            <w:r>
              <w:rPr>
                <w:color w:val="000000" w:themeColor="text1"/>
              </w:rPr>
              <w:lastRenderedPageBreak/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– gospodarsko </w:t>
            </w:r>
            <w:r>
              <w:rPr>
                <w:color w:val="000000" w:themeColor="text1"/>
              </w:rPr>
              <w:lastRenderedPageBreak/>
              <w:t>poslopje</w:t>
            </w:r>
            <w:r w:rsidRPr="00B5396F">
              <w:rPr>
                <w:color w:val="000000" w:themeColor="text1"/>
              </w:rPr>
              <w:t xml:space="preserve"> (stroški za nabavo materiala za obnovo</w:t>
            </w:r>
            <w:r w:rsidR="007270C9">
              <w:rPr>
                <w:color w:val="000000" w:themeColor="text1"/>
              </w:rPr>
              <w:t>,</w:t>
            </w:r>
            <w:r w:rsidR="007270C9" w:rsidRPr="00B5396F">
              <w:rPr>
                <w:color w:val="000000" w:themeColor="text1"/>
              </w:rPr>
              <w:t xml:space="preserve"> stroški za izvajanje del</w:t>
            </w:r>
            <w:r w:rsidR="007270C9"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CA498B" w:rsidRPr="005D429A" w:rsidRDefault="00D339B0" w:rsidP="00897EBE">
            <w:pPr>
              <w:jc w:val="center"/>
            </w:pPr>
            <w:r>
              <w:lastRenderedPageBreak/>
              <w:t>60</w:t>
            </w:r>
          </w:p>
        </w:tc>
        <w:tc>
          <w:tcPr>
            <w:tcW w:w="1842" w:type="dxa"/>
          </w:tcPr>
          <w:p w:rsidR="00CA498B" w:rsidRPr="00CA2093" w:rsidRDefault="00D339B0" w:rsidP="00556D0E">
            <w:pPr>
              <w:jc w:val="center"/>
              <w:rPr>
                <w:b/>
              </w:rPr>
            </w:pPr>
            <w:r>
              <w:rPr>
                <w:b/>
              </w:rPr>
              <w:t>9.011,00</w:t>
            </w:r>
          </w:p>
        </w:tc>
      </w:tr>
      <w:tr w:rsidR="00CA498B" w:rsidRPr="008D1B2F" w:rsidTr="004636A0">
        <w:tc>
          <w:tcPr>
            <w:tcW w:w="596" w:type="dxa"/>
          </w:tcPr>
          <w:p w:rsidR="00CA498B" w:rsidRDefault="00AF5C79" w:rsidP="00C468B6">
            <w:pPr>
              <w:jc w:val="center"/>
            </w:pPr>
            <w:r>
              <w:t>8.</w:t>
            </w:r>
          </w:p>
        </w:tc>
        <w:tc>
          <w:tcPr>
            <w:tcW w:w="2027" w:type="dxa"/>
          </w:tcPr>
          <w:p w:rsidR="004653C2" w:rsidRPr="00C57699" w:rsidRDefault="004653C2" w:rsidP="004653C2">
            <w:r w:rsidRPr="00C57699">
              <w:t xml:space="preserve">Sluga Antonija Sadinja vas 2 </w:t>
            </w:r>
          </w:p>
          <w:p w:rsidR="00CA498B" w:rsidRDefault="004653C2" w:rsidP="004653C2">
            <w:r w:rsidRPr="00C57699">
              <w:t>1261 Ljubljana-Dobrunje</w:t>
            </w:r>
          </w:p>
        </w:tc>
        <w:tc>
          <w:tcPr>
            <w:tcW w:w="3581" w:type="dxa"/>
          </w:tcPr>
          <w:p w:rsidR="00CA498B" w:rsidRPr="003F008A" w:rsidRDefault="000F7B0E" w:rsidP="00793ABE"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 w:rsidR="00AF5C79">
              <w:rPr>
                <w:color w:val="000000" w:themeColor="text1"/>
              </w:rPr>
              <w:t xml:space="preserve">stavb – kozolec toplar </w:t>
            </w:r>
            <w:r w:rsidRPr="00B5396F">
              <w:rPr>
                <w:color w:val="000000" w:themeColor="text1"/>
              </w:rPr>
              <w:t>(strošk</w:t>
            </w:r>
            <w:r>
              <w:rPr>
                <w:color w:val="000000" w:themeColor="text1"/>
              </w:rPr>
              <w:t>i za nabavo materiala za obnovo</w:t>
            </w:r>
            <w:r w:rsidR="00AF5C79">
              <w:rPr>
                <w:color w:val="000000" w:themeColor="text1"/>
              </w:rPr>
              <w:t>,</w:t>
            </w:r>
            <w:r w:rsidR="00AF5C79" w:rsidRPr="00B5396F">
              <w:rPr>
                <w:color w:val="000000" w:themeColor="text1"/>
              </w:rPr>
              <w:t xml:space="preserve"> stroški za izvajanje del</w:t>
            </w:r>
            <w:r w:rsidR="00AF5C79"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CA498B" w:rsidRPr="005D429A" w:rsidRDefault="00D339B0" w:rsidP="00793ABE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CA498B" w:rsidRPr="00CA2093" w:rsidRDefault="00D339B0" w:rsidP="00556D0E">
            <w:pPr>
              <w:jc w:val="center"/>
              <w:rPr>
                <w:b/>
              </w:rPr>
            </w:pPr>
            <w:r>
              <w:rPr>
                <w:b/>
              </w:rPr>
              <w:t>6.989,96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4653C2" w:rsidP="00C468B6">
            <w:pPr>
              <w:jc w:val="center"/>
            </w:pPr>
            <w:r>
              <w:t>9.</w:t>
            </w:r>
          </w:p>
        </w:tc>
        <w:tc>
          <w:tcPr>
            <w:tcW w:w="2027" w:type="dxa"/>
          </w:tcPr>
          <w:p w:rsidR="004653C2" w:rsidRDefault="004653C2" w:rsidP="004653C2">
            <w:r w:rsidRPr="00C57699">
              <w:t xml:space="preserve">Keber Milan </w:t>
            </w:r>
          </w:p>
          <w:p w:rsidR="004653C2" w:rsidRPr="00C57699" w:rsidRDefault="004653C2" w:rsidP="004653C2">
            <w:r w:rsidRPr="00C57699">
              <w:t xml:space="preserve">Završje 35 </w:t>
            </w:r>
          </w:p>
          <w:p w:rsidR="004653C2" w:rsidRPr="00C57699" w:rsidRDefault="004653C2" w:rsidP="004653C2">
            <w:r w:rsidRPr="00C57699">
              <w:t>1261 Ljubljana-Dobrunje</w:t>
            </w:r>
          </w:p>
        </w:tc>
        <w:tc>
          <w:tcPr>
            <w:tcW w:w="3581" w:type="dxa"/>
          </w:tcPr>
          <w:p w:rsidR="004653C2" w:rsidRDefault="004653C2" w:rsidP="00793A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>stavb – mlin</w:t>
            </w:r>
            <w:r>
              <w:rPr>
                <w:color w:val="000000" w:themeColor="text1"/>
              </w:rPr>
              <w:t xml:space="preserve"> </w:t>
            </w:r>
            <w:r w:rsidRPr="00B5396F">
              <w:rPr>
                <w:color w:val="000000" w:themeColor="text1"/>
              </w:rPr>
              <w:t>(strošk</w:t>
            </w:r>
            <w:r>
              <w:rPr>
                <w:color w:val="000000" w:themeColor="text1"/>
              </w:rPr>
              <w:t>i za nabavo materiala za obnovo,</w:t>
            </w:r>
            <w:r w:rsidRPr="00B5396F">
              <w:rPr>
                <w:color w:val="000000" w:themeColor="text1"/>
              </w:rPr>
              <w:t xml:space="preserve"> stroški za izvajanje del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4653C2" w:rsidRPr="005D429A" w:rsidRDefault="00D339B0" w:rsidP="00793ABE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4653C2" w:rsidRPr="00CA2093" w:rsidRDefault="00D339B0" w:rsidP="00556D0E">
            <w:pPr>
              <w:jc w:val="center"/>
              <w:rPr>
                <w:b/>
              </w:rPr>
            </w:pPr>
            <w:r>
              <w:rPr>
                <w:b/>
              </w:rPr>
              <w:t>9.011,00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4653C2" w:rsidP="00C468B6">
            <w:pPr>
              <w:jc w:val="center"/>
            </w:pPr>
            <w:r>
              <w:t>10.</w:t>
            </w:r>
          </w:p>
        </w:tc>
        <w:tc>
          <w:tcPr>
            <w:tcW w:w="2027" w:type="dxa"/>
          </w:tcPr>
          <w:p w:rsidR="004653C2" w:rsidRPr="00C57699" w:rsidRDefault="004653C2" w:rsidP="004653C2">
            <w:r w:rsidRPr="00C57699">
              <w:t xml:space="preserve">Kolmančič Ivanka </w:t>
            </w:r>
          </w:p>
          <w:p w:rsidR="004653C2" w:rsidRPr="00C57699" w:rsidRDefault="004653C2" w:rsidP="004653C2">
            <w:r w:rsidRPr="00C57699">
              <w:t xml:space="preserve">Cesta v Šmartno 21 </w:t>
            </w:r>
          </w:p>
          <w:p w:rsidR="004653C2" w:rsidRPr="00C57699" w:rsidRDefault="004653C2" w:rsidP="004653C2">
            <w:r w:rsidRPr="00C57699">
              <w:t>1000 Ljubljana</w:t>
            </w:r>
          </w:p>
        </w:tc>
        <w:tc>
          <w:tcPr>
            <w:tcW w:w="3581" w:type="dxa"/>
          </w:tcPr>
          <w:p w:rsidR="004653C2" w:rsidRDefault="004653C2" w:rsidP="00793A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Ukrep 3,</w:t>
            </w:r>
            <w:r w:rsidRPr="00B5396F">
              <w:rPr>
                <w:color w:val="000000" w:themeColor="text1"/>
              </w:rPr>
              <w:t xml:space="preserve"> stroški za naložbe v obnovo kmetijskih </w:t>
            </w:r>
            <w:r>
              <w:rPr>
                <w:color w:val="000000" w:themeColor="text1"/>
              </w:rPr>
              <w:t xml:space="preserve">stavb – kozolec toplar </w:t>
            </w:r>
            <w:r w:rsidRPr="00B5396F">
              <w:rPr>
                <w:color w:val="000000" w:themeColor="text1"/>
              </w:rPr>
              <w:t>(strošk</w:t>
            </w:r>
            <w:r>
              <w:rPr>
                <w:color w:val="000000" w:themeColor="text1"/>
              </w:rPr>
              <w:t>i za nabavo materiala za obnovo,</w:t>
            </w:r>
            <w:r w:rsidRPr="00B5396F">
              <w:rPr>
                <w:color w:val="000000" w:themeColor="text1"/>
              </w:rPr>
              <w:t xml:space="preserve"> stroški za izvajanje del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:rsidR="004653C2" w:rsidRPr="005D429A" w:rsidRDefault="00D339B0" w:rsidP="00793ABE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4653C2" w:rsidRPr="00CA2093" w:rsidRDefault="00D339B0" w:rsidP="00556D0E">
            <w:pPr>
              <w:jc w:val="center"/>
              <w:rPr>
                <w:b/>
              </w:rPr>
            </w:pPr>
            <w:r>
              <w:rPr>
                <w:b/>
              </w:rPr>
              <w:t>9.011,00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4653C2" w:rsidP="00C468B6">
            <w:pPr>
              <w:jc w:val="center"/>
            </w:pPr>
            <w:r>
              <w:t>11.</w:t>
            </w:r>
          </w:p>
        </w:tc>
        <w:tc>
          <w:tcPr>
            <w:tcW w:w="2027" w:type="dxa"/>
          </w:tcPr>
          <w:p w:rsidR="004653C2" w:rsidRDefault="00D339B0" w:rsidP="004653C2">
            <w:r>
              <w:t>Dobnikar Boris</w:t>
            </w:r>
            <w:r w:rsidRPr="00C57699">
              <w:t xml:space="preserve"> </w:t>
            </w:r>
            <w:r>
              <w:t>-</w:t>
            </w:r>
          </w:p>
          <w:p w:rsidR="00D339B0" w:rsidRDefault="00D339B0" w:rsidP="004653C2">
            <w:r>
              <w:t>N</w:t>
            </w:r>
            <w:r w:rsidRPr="00C57699">
              <w:t>osilec dopolnilne dejavnosti na kmetiji</w:t>
            </w:r>
          </w:p>
          <w:p w:rsidR="004653C2" w:rsidRPr="002766BF" w:rsidRDefault="004653C2" w:rsidP="004653C2">
            <w:r w:rsidRPr="002766BF">
              <w:t>Grič 47</w:t>
            </w:r>
          </w:p>
          <w:p w:rsidR="004653C2" w:rsidRPr="00C57699" w:rsidRDefault="004653C2" w:rsidP="004653C2">
            <w:r w:rsidRPr="002766BF">
              <w:t>1000 Ljubljana</w:t>
            </w:r>
          </w:p>
        </w:tc>
        <w:tc>
          <w:tcPr>
            <w:tcW w:w="3581" w:type="dxa"/>
          </w:tcPr>
          <w:p w:rsidR="00BB7B98" w:rsidRDefault="004653C2" w:rsidP="00793ABE">
            <w:r w:rsidRPr="00C57699">
              <w:t xml:space="preserve">Ukrep 4, turizem na kmetiji, </w:t>
            </w:r>
          </w:p>
          <w:p w:rsidR="004653C2" w:rsidRDefault="004653C2" w:rsidP="00793ABE">
            <w:pPr>
              <w:rPr>
                <w:color w:val="000000" w:themeColor="text1"/>
              </w:rPr>
            </w:pPr>
            <w:r w:rsidRPr="00C57699">
              <w:t>stroški nakupa opreme in naprav za turizem na kmetiji – vhodna in notranja vrata</w:t>
            </w:r>
          </w:p>
        </w:tc>
        <w:tc>
          <w:tcPr>
            <w:tcW w:w="1134" w:type="dxa"/>
          </w:tcPr>
          <w:p w:rsidR="004653C2" w:rsidRPr="005D429A" w:rsidRDefault="00D339B0" w:rsidP="00793ABE">
            <w:pPr>
              <w:jc w:val="center"/>
            </w:pPr>
            <w:r>
              <w:t>45</w:t>
            </w:r>
          </w:p>
        </w:tc>
        <w:tc>
          <w:tcPr>
            <w:tcW w:w="1842" w:type="dxa"/>
          </w:tcPr>
          <w:p w:rsidR="004653C2" w:rsidRPr="00CA2093" w:rsidRDefault="00D339B0" w:rsidP="00556D0E">
            <w:pPr>
              <w:jc w:val="center"/>
              <w:rPr>
                <w:b/>
              </w:rPr>
            </w:pPr>
            <w:r>
              <w:rPr>
                <w:b/>
              </w:rPr>
              <w:t>2.471,42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4653C2" w:rsidP="004653C2">
            <w:pPr>
              <w:jc w:val="center"/>
            </w:pPr>
            <w:r>
              <w:t>12.</w:t>
            </w:r>
          </w:p>
        </w:tc>
        <w:tc>
          <w:tcPr>
            <w:tcW w:w="2027" w:type="dxa"/>
          </w:tcPr>
          <w:p w:rsidR="004653C2" w:rsidRDefault="00D339B0" w:rsidP="004653C2">
            <w:r>
              <w:t>Dobnikar Boris</w:t>
            </w:r>
            <w:r w:rsidRPr="00C57699">
              <w:t xml:space="preserve"> </w:t>
            </w:r>
            <w:r>
              <w:t>-</w:t>
            </w:r>
          </w:p>
          <w:p w:rsidR="00D339B0" w:rsidRDefault="00D339B0" w:rsidP="004653C2">
            <w:r>
              <w:t>N</w:t>
            </w:r>
            <w:r w:rsidRPr="00C57699">
              <w:t>osilec dopolnilne dejavnosti na kmetiji</w:t>
            </w:r>
          </w:p>
          <w:p w:rsidR="004653C2" w:rsidRPr="002766BF" w:rsidRDefault="004653C2" w:rsidP="004653C2">
            <w:r w:rsidRPr="002766BF">
              <w:t>Grič 47</w:t>
            </w:r>
          </w:p>
          <w:p w:rsidR="004653C2" w:rsidRDefault="004653C2" w:rsidP="004653C2">
            <w:r w:rsidRPr="002766BF">
              <w:t>1000 Ljubljana</w:t>
            </w:r>
          </w:p>
        </w:tc>
        <w:tc>
          <w:tcPr>
            <w:tcW w:w="3581" w:type="dxa"/>
          </w:tcPr>
          <w:p w:rsidR="00BB7B98" w:rsidRDefault="004653C2" w:rsidP="004653C2">
            <w:r w:rsidRPr="002766BF">
              <w:t>Ukrep 4, turizem na kmetiji,</w:t>
            </w:r>
          </w:p>
          <w:p w:rsidR="004653C2" w:rsidRDefault="004653C2" w:rsidP="004653C2">
            <w:pPr>
              <w:rPr>
                <w:color w:val="000000" w:themeColor="text1"/>
              </w:rPr>
            </w:pPr>
            <w:r w:rsidRPr="002766BF">
              <w:rPr>
                <w:color w:val="000000" w:themeColor="text1"/>
              </w:rPr>
              <w:t>stroški gradnje ali obnove objekta za</w:t>
            </w:r>
            <w:r w:rsidRPr="002766BF">
              <w:t xml:space="preserve"> turizem na kmetiji</w:t>
            </w:r>
            <w:r>
              <w:t xml:space="preserve"> – </w:t>
            </w:r>
            <w:r w:rsidRPr="00C57699">
              <w:t>polaganje zunanjih in notranjih ploščic</w:t>
            </w:r>
          </w:p>
        </w:tc>
        <w:tc>
          <w:tcPr>
            <w:tcW w:w="1134" w:type="dxa"/>
          </w:tcPr>
          <w:p w:rsidR="004653C2" w:rsidRDefault="00D339B0" w:rsidP="004653C2">
            <w:pPr>
              <w:jc w:val="center"/>
            </w:pPr>
            <w:r>
              <w:t>45</w:t>
            </w:r>
          </w:p>
        </w:tc>
        <w:tc>
          <w:tcPr>
            <w:tcW w:w="1842" w:type="dxa"/>
          </w:tcPr>
          <w:p w:rsidR="004653C2" w:rsidRPr="00CA2093" w:rsidRDefault="00D339B0" w:rsidP="004653C2">
            <w:pPr>
              <w:jc w:val="center"/>
              <w:rPr>
                <w:b/>
              </w:rPr>
            </w:pPr>
            <w:r>
              <w:rPr>
                <w:b/>
              </w:rPr>
              <w:t>829,00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4653C2" w:rsidP="004653C2">
            <w:pPr>
              <w:jc w:val="center"/>
            </w:pPr>
            <w:r>
              <w:t>13.</w:t>
            </w:r>
          </w:p>
        </w:tc>
        <w:tc>
          <w:tcPr>
            <w:tcW w:w="2027" w:type="dxa"/>
          </w:tcPr>
          <w:p w:rsidR="004653C2" w:rsidRPr="00C57699" w:rsidRDefault="004653C2" w:rsidP="004653C2">
            <w:r w:rsidRPr="00C57699">
              <w:t>Turizem pri Lazarju</w:t>
            </w:r>
            <w:r>
              <w:t xml:space="preserve"> </w:t>
            </w:r>
            <w:r w:rsidRPr="00C57699">
              <w:t>Milan Bizjan s. p. Podgrajska cesta 9 c</w:t>
            </w:r>
          </w:p>
          <w:p w:rsidR="004653C2" w:rsidRDefault="004653C2" w:rsidP="004653C2">
            <w:r w:rsidRPr="00C57699">
              <w:t>1000 Ljubljana</w:t>
            </w:r>
          </w:p>
        </w:tc>
        <w:tc>
          <w:tcPr>
            <w:tcW w:w="3581" w:type="dxa"/>
          </w:tcPr>
          <w:p w:rsidR="004653C2" w:rsidRDefault="004653C2" w:rsidP="004653C2">
            <w:pPr>
              <w:rPr>
                <w:color w:val="000000" w:themeColor="text1"/>
              </w:rPr>
            </w:pPr>
            <w:r w:rsidRPr="00C57699">
              <w:t>Ukrep 4, predelava primarnih kmetijskih proizvodov, gozdnih sadežev in zelišč, stroški nakupa opreme in naprav za</w:t>
            </w:r>
            <w:r w:rsidRPr="00C57699">
              <w:rPr>
                <w:b/>
              </w:rPr>
              <w:t xml:space="preserve"> </w:t>
            </w:r>
            <w:r w:rsidRPr="00C57699">
              <w:t>predelavo primarnih kmetijskih proizvodov  – tračna stiskalnica za predelavo sadja</w:t>
            </w:r>
          </w:p>
        </w:tc>
        <w:tc>
          <w:tcPr>
            <w:tcW w:w="1134" w:type="dxa"/>
          </w:tcPr>
          <w:p w:rsidR="004653C2" w:rsidRPr="003A7DF6" w:rsidRDefault="004653C2" w:rsidP="004653C2">
            <w:pPr>
              <w:jc w:val="center"/>
            </w:pPr>
          </w:p>
        </w:tc>
        <w:tc>
          <w:tcPr>
            <w:tcW w:w="1842" w:type="dxa"/>
          </w:tcPr>
          <w:p w:rsidR="004653C2" w:rsidRPr="00CA2093" w:rsidRDefault="00BB7B98" w:rsidP="004653C2">
            <w:pPr>
              <w:jc w:val="center"/>
              <w:rPr>
                <w:b/>
              </w:rPr>
            </w:pPr>
            <w:r>
              <w:rPr>
                <w:b/>
              </w:rPr>
              <w:t>9.011,00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4653C2" w:rsidP="004653C2">
            <w:pPr>
              <w:jc w:val="center"/>
            </w:pPr>
            <w:r>
              <w:t>14.</w:t>
            </w:r>
          </w:p>
        </w:tc>
        <w:tc>
          <w:tcPr>
            <w:tcW w:w="2027" w:type="dxa"/>
          </w:tcPr>
          <w:p w:rsidR="004653C2" w:rsidRDefault="004653C2" w:rsidP="004653C2">
            <w:r>
              <w:t>Jenko Irena</w:t>
            </w:r>
            <w:r w:rsidR="00D339B0" w:rsidRPr="00C57699">
              <w:t xml:space="preserve"> </w:t>
            </w:r>
            <w:r w:rsidR="00D339B0">
              <w:t>-</w:t>
            </w:r>
          </w:p>
          <w:p w:rsidR="00D339B0" w:rsidRDefault="00D339B0" w:rsidP="004653C2">
            <w:r>
              <w:t>N</w:t>
            </w:r>
            <w:r w:rsidRPr="00C57699">
              <w:t>osilka dopolnilne dejavnosti na kmetiji</w:t>
            </w:r>
          </w:p>
          <w:p w:rsidR="004653C2" w:rsidRDefault="004653C2" w:rsidP="004653C2">
            <w:r>
              <w:t>Mladinska ulica 85</w:t>
            </w:r>
          </w:p>
          <w:p w:rsidR="004653C2" w:rsidRDefault="004653C2" w:rsidP="004653C2">
            <w:r>
              <w:t>1000 Ljubljana</w:t>
            </w:r>
          </w:p>
        </w:tc>
        <w:tc>
          <w:tcPr>
            <w:tcW w:w="3581" w:type="dxa"/>
          </w:tcPr>
          <w:p w:rsidR="004653C2" w:rsidRPr="002766BF" w:rsidRDefault="004653C2" w:rsidP="004653C2"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>predelava primarnih kmetijskih proizvodov</w:t>
            </w:r>
            <w:r w:rsidRPr="002766BF">
              <w:rPr>
                <w:color w:val="000000" w:themeColor="text1"/>
              </w:rPr>
              <w:t>, stroški nakupa opreme in naprav za</w:t>
            </w:r>
            <w:r w:rsidRPr="002766BF">
              <w:rPr>
                <w:b/>
                <w:color w:val="000000" w:themeColor="text1"/>
              </w:rPr>
              <w:t xml:space="preserve"> </w:t>
            </w:r>
            <w:r w:rsidRPr="002766BF">
              <w:rPr>
                <w:color w:val="000000" w:themeColor="text1"/>
              </w:rPr>
              <w:t>predelavo primarnih kmetijskih proizvodov –</w:t>
            </w:r>
            <w:r>
              <w:rPr>
                <w:color w:val="000000" w:themeColor="text1"/>
              </w:rPr>
              <w:t xml:space="preserve"> mleko </w:t>
            </w:r>
            <w:r w:rsidRPr="002766BF">
              <w:rPr>
                <w:color w:val="000000" w:themeColor="text1"/>
              </w:rPr>
              <w:t xml:space="preserve"> – </w:t>
            </w:r>
            <w:proofErr w:type="spellStart"/>
            <w:r w:rsidRPr="00C57699">
              <w:t>pasterizator</w:t>
            </w:r>
            <w:proofErr w:type="spellEnd"/>
            <w:r w:rsidRPr="00C57699">
              <w:t xml:space="preserve"> z opremo, stacionarna enota za pranje malih obratov, polnilna naprava za marmelade in jogurte, z vrtljivo krožno mizo in opremo</w:t>
            </w:r>
          </w:p>
        </w:tc>
        <w:tc>
          <w:tcPr>
            <w:tcW w:w="1134" w:type="dxa"/>
          </w:tcPr>
          <w:p w:rsidR="004653C2" w:rsidRDefault="00D339B0" w:rsidP="004653C2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4653C2" w:rsidRDefault="00D339B0" w:rsidP="004653C2">
            <w:pPr>
              <w:jc w:val="center"/>
              <w:rPr>
                <w:b/>
              </w:rPr>
            </w:pPr>
            <w:r>
              <w:rPr>
                <w:b/>
              </w:rPr>
              <w:t>4.983,39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D339B0" w:rsidP="004653C2">
            <w:pPr>
              <w:jc w:val="center"/>
            </w:pPr>
            <w:r>
              <w:t>15</w:t>
            </w:r>
            <w:r w:rsidR="00BB7B98">
              <w:t>.</w:t>
            </w:r>
          </w:p>
        </w:tc>
        <w:tc>
          <w:tcPr>
            <w:tcW w:w="2027" w:type="dxa"/>
          </w:tcPr>
          <w:p w:rsidR="004653C2" w:rsidRDefault="00D339B0" w:rsidP="004653C2">
            <w:proofErr w:type="spellStart"/>
            <w:r>
              <w:t>Pupis</w:t>
            </w:r>
            <w:proofErr w:type="spellEnd"/>
            <w:r>
              <w:t xml:space="preserve"> Miha</w:t>
            </w:r>
            <w:r w:rsidRPr="00C57699">
              <w:t xml:space="preserve"> </w:t>
            </w:r>
            <w:r>
              <w:t>-</w:t>
            </w:r>
          </w:p>
          <w:p w:rsidR="00D339B0" w:rsidRDefault="00D339B0" w:rsidP="004653C2">
            <w:r>
              <w:t>N</w:t>
            </w:r>
            <w:r w:rsidR="004653C2" w:rsidRPr="00C57699">
              <w:t xml:space="preserve">osilec dopolnilne dejavnosti na kmetiji, </w:t>
            </w:r>
          </w:p>
          <w:p w:rsidR="004653C2" w:rsidRDefault="004653C2" w:rsidP="004653C2">
            <w:r w:rsidRPr="00C57699">
              <w:t>Kmetija Trnulja</w:t>
            </w:r>
          </w:p>
          <w:p w:rsidR="004653C2" w:rsidRPr="002766BF" w:rsidRDefault="004653C2" w:rsidP="004653C2">
            <w:r w:rsidRPr="002766BF">
              <w:t>Črna vas 265</w:t>
            </w:r>
          </w:p>
          <w:p w:rsidR="004653C2" w:rsidRDefault="004653C2" w:rsidP="004653C2">
            <w:r w:rsidRPr="002766BF">
              <w:t>1000 Ljubljana</w:t>
            </w:r>
          </w:p>
        </w:tc>
        <w:tc>
          <w:tcPr>
            <w:tcW w:w="3581" w:type="dxa"/>
          </w:tcPr>
          <w:p w:rsidR="004653C2" w:rsidRPr="004653C2" w:rsidRDefault="004653C2" w:rsidP="004653C2">
            <w:r w:rsidRPr="002766BF"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C57699">
              <w:t xml:space="preserve"> turizem na kmetiji, stroški nakupa opreme in naprav za turizem na kmetiji – priključna krtača (metla) s smetišnico in hidravličnim praznjenjem, komora za hitro ohlajevanje/šok zamrzovanje</w:t>
            </w:r>
          </w:p>
        </w:tc>
        <w:tc>
          <w:tcPr>
            <w:tcW w:w="1134" w:type="dxa"/>
          </w:tcPr>
          <w:p w:rsidR="004653C2" w:rsidRDefault="00D339B0" w:rsidP="004653C2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4653C2" w:rsidRDefault="00D339B0" w:rsidP="004653C2">
            <w:pPr>
              <w:jc w:val="center"/>
              <w:rPr>
                <w:b/>
              </w:rPr>
            </w:pPr>
            <w:r>
              <w:rPr>
                <w:b/>
              </w:rPr>
              <w:t>4.821,03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D339B0" w:rsidP="004653C2">
            <w:pPr>
              <w:jc w:val="center"/>
            </w:pPr>
            <w:r>
              <w:t>16</w:t>
            </w:r>
            <w:r w:rsidR="00BB7B98">
              <w:t>.</w:t>
            </w:r>
          </w:p>
        </w:tc>
        <w:tc>
          <w:tcPr>
            <w:tcW w:w="2027" w:type="dxa"/>
          </w:tcPr>
          <w:p w:rsidR="004653C2" w:rsidRDefault="004653C2" w:rsidP="004653C2">
            <w:r w:rsidRPr="00C57699">
              <w:t xml:space="preserve">Dovč Gašper </w:t>
            </w:r>
            <w:r w:rsidR="00D339B0">
              <w:t>- N</w:t>
            </w:r>
            <w:r w:rsidRPr="00C57699">
              <w:t xml:space="preserve">osilec dopolnilne </w:t>
            </w:r>
            <w:r w:rsidRPr="00C57699">
              <w:lastRenderedPageBreak/>
              <w:t>dejavnosti na kmetiji</w:t>
            </w:r>
            <w:r w:rsidRPr="00C57699">
              <w:t xml:space="preserve"> </w:t>
            </w:r>
          </w:p>
          <w:p w:rsidR="004653C2" w:rsidRPr="00C57699" w:rsidRDefault="004653C2" w:rsidP="004653C2">
            <w:r w:rsidRPr="00C57699">
              <w:t>Saveljska cesta 87</w:t>
            </w:r>
          </w:p>
          <w:p w:rsidR="004653C2" w:rsidRPr="00C57699" w:rsidRDefault="004653C2" w:rsidP="004653C2">
            <w:r w:rsidRPr="00C57699">
              <w:t>1000 Ljubljana</w:t>
            </w:r>
          </w:p>
          <w:p w:rsidR="004653C2" w:rsidRDefault="004653C2" w:rsidP="004653C2"/>
        </w:tc>
        <w:tc>
          <w:tcPr>
            <w:tcW w:w="3581" w:type="dxa"/>
          </w:tcPr>
          <w:p w:rsidR="004653C2" w:rsidRDefault="004653C2" w:rsidP="004653C2">
            <w:pPr>
              <w:rPr>
                <w:color w:val="000000" w:themeColor="text1"/>
              </w:rPr>
            </w:pPr>
            <w:r w:rsidRPr="002766BF">
              <w:lastRenderedPageBreak/>
              <w:t>Ukrep 4,</w:t>
            </w:r>
            <w:r w:rsidRPr="002766BF">
              <w:rPr>
                <w:color w:val="000000" w:themeColor="text1"/>
              </w:rPr>
              <w:t xml:space="preserve"> </w:t>
            </w:r>
            <w:r w:rsidRPr="002766BF">
              <w:t>predelava primarnih kmetijskih proizvodov</w:t>
            </w:r>
            <w:r w:rsidRPr="002766BF">
              <w:rPr>
                <w:color w:val="000000" w:themeColor="text1"/>
              </w:rPr>
              <w:t>, stroški nakupa opreme in naprav za</w:t>
            </w:r>
            <w:r w:rsidRPr="002766BF">
              <w:rPr>
                <w:b/>
                <w:color w:val="000000" w:themeColor="text1"/>
              </w:rPr>
              <w:t xml:space="preserve"> </w:t>
            </w:r>
            <w:r w:rsidRPr="002766BF">
              <w:rPr>
                <w:color w:val="000000" w:themeColor="text1"/>
              </w:rPr>
              <w:t xml:space="preserve">predelavo </w:t>
            </w:r>
            <w:r w:rsidRPr="002766BF">
              <w:rPr>
                <w:color w:val="000000" w:themeColor="text1"/>
              </w:rPr>
              <w:lastRenderedPageBreak/>
              <w:t>primarnih kmetijskih proizvodov –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C57699">
              <w:t>pasirka</w:t>
            </w:r>
            <w:proofErr w:type="spellEnd"/>
            <w:r w:rsidRPr="00C57699">
              <w:t xml:space="preserve"> </w:t>
            </w:r>
            <w:proofErr w:type="spellStart"/>
            <w:r w:rsidRPr="00C57699">
              <w:t>inox</w:t>
            </w:r>
            <w:proofErr w:type="spellEnd"/>
            <w:r w:rsidRPr="00C57699">
              <w:t>, vgradna pečica, lonci s pokrovi</w:t>
            </w:r>
          </w:p>
        </w:tc>
        <w:tc>
          <w:tcPr>
            <w:tcW w:w="1134" w:type="dxa"/>
          </w:tcPr>
          <w:p w:rsidR="004653C2" w:rsidRDefault="00D339B0" w:rsidP="004653C2">
            <w:pPr>
              <w:jc w:val="center"/>
            </w:pPr>
            <w:r>
              <w:lastRenderedPageBreak/>
              <w:t>65</w:t>
            </w:r>
          </w:p>
        </w:tc>
        <w:tc>
          <w:tcPr>
            <w:tcW w:w="1842" w:type="dxa"/>
          </w:tcPr>
          <w:p w:rsidR="004653C2" w:rsidRDefault="00D339B0" w:rsidP="004653C2">
            <w:pPr>
              <w:jc w:val="center"/>
              <w:rPr>
                <w:b/>
              </w:rPr>
            </w:pPr>
            <w:r>
              <w:rPr>
                <w:b/>
              </w:rPr>
              <w:t>1.736,88</w:t>
            </w:r>
          </w:p>
        </w:tc>
      </w:tr>
      <w:tr w:rsidR="004653C2" w:rsidRPr="008D1B2F" w:rsidTr="004636A0">
        <w:tc>
          <w:tcPr>
            <w:tcW w:w="596" w:type="dxa"/>
          </w:tcPr>
          <w:p w:rsidR="004653C2" w:rsidRDefault="00D339B0" w:rsidP="004653C2">
            <w:pPr>
              <w:jc w:val="center"/>
            </w:pPr>
            <w:r>
              <w:t>17</w:t>
            </w:r>
            <w:r w:rsidR="00BB7B98">
              <w:t>.</w:t>
            </w:r>
          </w:p>
        </w:tc>
        <w:tc>
          <w:tcPr>
            <w:tcW w:w="2027" w:type="dxa"/>
          </w:tcPr>
          <w:p w:rsidR="00D339B0" w:rsidRPr="00C57699" w:rsidRDefault="00D339B0" w:rsidP="00D339B0">
            <w:r w:rsidRPr="00C57699">
              <w:t>Cimerman Ivan - Nosilec dopolnilne dejavnosti na kmetiji</w:t>
            </w:r>
          </w:p>
          <w:p w:rsidR="00D339B0" w:rsidRPr="00C57699" w:rsidRDefault="00D339B0" w:rsidP="00D339B0">
            <w:proofErr w:type="spellStart"/>
            <w:r w:rsidRPr="00C57699">
              <w:t>Sneberska</w:t>
            </w:r>
            <w:proofErr w:type="spellEnd"/>
            <w:r w:rsidRPr="00C57699">
              <w:t xml:space="preserve"> cesta 127 d</w:t>
            </w:r>
            <w:r>
              <w:t xml:space="preserve"> </w:t>
            </w:r>
            <w:r w:rsidRPr="00C57699">
              <w:t>Ljubljana</w:t>
            </w:r>
          </w:p>
          <w:p w:rsidR="004653C2" w:rsidRDefault="00D339B0" w:rsidP="00D339B0">
            <w:r w:rsidRPr="00C57699">
              <w:t>1260 Ljubljana - Polje</w:t>
            </w:r>
          </w:p>
        </w:tc>
        <w:tc>
          <w:tcPr>
            <w:tcW w:w="3581" w:type="dxa"/>
          </w:tcPr>
          <w:p w:rsidR="00D339B0" w:rsidRPr="00C57699" w:rsidRDefault="00D339B0" w:rsidP="00D339B0">
            <w:r w:rsidRPr="00C57699">
              <w:t>Ukrep 4, predelava primarnih kmetijskih proizvodov, gozdnih sadežev in zelišč, stroški nakupa opreme in naprav za</w:t>
            </w:r>
            <w:r w:rsidRPr="00C57699">
              <w:rPr>
                <w:b/>
              </w:rPr>
              <w:t xml:space="preserve"> </w:t>
            </w:r>
            <w:r w:rsidRPr="00C57699">
              <w:t xml:space="preserve">predelavo primarnih kmetijskih proizvodov  – </w:t>
            </w:r>
          </w:p>
          <w:p w:rsidR="004653C2" w:rsidRDefault="00D339B0" w:rsidP="00D339B0">
            <w:pPr>
              <w:rPr>
                <w:color w:val="000000" w:themeColor="text1"/>
              </w:rPr>
            </w:pPr>
            <w:r w:rsidRPr="00C57699">
              <w:t>posoda za fermentacijo pivine in zorilna posoda za pivo</w:t>
            </w:r>
          </w:p>
        </w:tc>
        <w:tc>
          <w:tcPr>
            <w:tcW w:w="1134" w:type="dxa"/>
          </w:tcPr>
          <w:p w:rsidR="004653C2" w:rsidRDefault="00D339B0" w:rsidP="004653C2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4653C2" w:rsidRDefault="00D339B0" w:rsidP="004653C2">
            <w:pPr>
              <w:jc w:val="center"/>
              <w:rPr>
                <w:b/>
              </w:rPr>
            </w:pPr>
            <w:r>
              <w:rPr>
                <w:b/>
              </w:rPr>
              <w:t>9.011,00</w:t>
            </w:r>
          </w:p>
        </w:tc>
      </w:tr>
    </w:tbl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7A"/>
    <w:rsid w:val="000B580E"/>
    <w:rsid w:val="000B59BD"/>
    <w:rsid w:val="000C2198"/>
    <w:rsid w:val="000D686C"/>
    <w:rsid w:val="000F7B0E"/>
    <w:rsid w:val="00161314"/>
    <w:rsid w:val="00283422"/>
    <w:rsid w:val="0033207B"/>
    <w:rsid w:val="003336AE"/>
    <w:rsid w:val="0034273C"/>
    <w:rsid w:val="00403E37"/>
    <w:rsid w:val="00426E10"/>
    <w:rsid w:val="004636A0"/>
    <w:rsid w:val="004653C2"/>
    <w:rsid w:val="00484990"/>
    <w:rsid w:val="0049016B"/>
    <w:rsid w:val="00556D0E"/>
    <w:rsid w:val="0055722D"/>
    <w:rsid w:val="005843AA"/>
    <w:rsid w:val="006028B8"/>
    <w:rsid w:val="006A3B86"/>
    <w:rsid w:val="006C1760"/>
    <w:rsid w:val="00714942"/>
    <w:rsid w:val="007235B0"/>
    <w:rsid w:val="007270C9"/>
    <w:rsid w:val="00744594"/>
    <w:rsid w:val="007559B8"/>
    <w:rsid w:val="00793ABE"/>
    <w:rsid w:val="00840FCB"/>
    <w:rsid w:val="00897EBE"/>
    <w:rsid w:val="008C269D"/>
    <w:rsid w:val="008E217E"/>
    <w:rsid w:val="008E6EA5"/>
    <w:rsid w:val="00924197"/>
    <w:rsid w:val="0094617A"/>
    <w:rsid w:val="00A116E8"/>
    <w:rsid w:val="00A214FE"/>
    <w:rsid w:val="00A25B07"/>
    <w:rsid w:val="00A86DCB"/>
    <w:rsid w:val="00A95987"/>
    <w:rsid w:val="00AF5C79"/>
    <w:rsid w:val="00B73F56"/>
    <w:rsid w:val="00B804A9"/>
    <w:rsid w:val="00BB7B98"/>
    <w:rsid w:val="00BC6AE4"/>
    <w:rsid w:val="00C55B50"/>
    <w:rsid w:val="00C62B78"/>
    <w:rsid w:val="00C67027"/>
    <w:rsid w:val="00CA2093"/>
    <w:rsid w:val="00CA3634"/>
    <w:rsid w:val="00CA498B"/>
    <w:rsid w:val="00CA5577"/>
    <w:rsid w:val="00CA7F2E"/>
    <w:rsid w:val="00CD6C92"/>
    <w:rsid w:val="00CE0CD8"/>
    <w:rsid w:val="00D0313E"/>
    <w:rsid w:val="00D102E8"/>
    <w:rsid w:val="00D339B0"/>
    <w:rsid w:val="00D530A0"/>
    <w:rsid w:val="00DB1BF4"/>
    <w:rsid w:val="00E0403C"/>
    <w:rsid w:val="00EE1461"/>
    <w:rsid w:val="00F2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71F3"/>
  <w15:docId w15:val="{49C6B930-45A4-4FE8-994B-10D6E828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4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5</cp:revision>
  <cp:lastPrinted>2019-04-25T08:21:00Z</cp:lastPrinted>
  <dcterms:created xsi:type="dcterms:W3CDTF">2019-04-24T14:03:00Z</dcterms:created>
  <dcterms:modified xsi:type="dcterms:W3CDTF">2019-04-25T08:33:00Z</dcterms:modified>
</cp:coreProperties>
</file>