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B83575">
        <w:rPr>
          <w:rFonts w:cs="Arial"/>
          <w:sz w:val="22"/>
          <w:szCs w:val="22"/>
        </w:rPr>
        <w:t>4780-88/2020-8</w:t>
      </w:r>
    </w:p>
    <w:p w:rsidR="008A44D6" w:rsidRPr="00F72203" w:rsidRDefault="00B83575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6. 8. </w:t>
      </w:r>
      <w:r w:rsidR="00CC6E48">
        <w:rPr>
          <w:rFonts w:cs="Arial"/>
          <w:sz w:val="22"/>
          <w:szCs w:val="22"/>
        </w:rPr>
        <w:t>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B83575" w:rsidRDefault="00996B2C" w:rsidP="0070590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B83575">
        <w:rPr>
          <w:sz w:val="22"/>
          <w:szCs w:val="22"/>
        </w:rPr>
        <w:t>nepremičninah</w:t>
      </w:r>
      <w:r w:rsidR="00705909" w:rsidRPr="008965E0">
        <w:rPr>
          <w:sz w:val="22"/>
          <w:szCs w:val="22"/>
        </w:rPr>
        <w:t xml:space="preserve"> ID znak: parcela </w:t>
      </w:r>
      <w:r w:rsidR="00B83575" w:rsidRPr="00357A66">
        <w:rPr>
          <w:sz w:val="22"/>
          <w:szCs w:val="22"/>
        </w:rPr>
        <w:t>1695 95/6, parcela 1695 109/116, parcela 1695 109/167 in parcela 1695 109/168</w:t>
      </w:r>
      <w:r w:rsidR="00B83575">
        <w:rPr>
          <w:sz w:val="22"/>
          <w:szCs w:val="22"/>
        </w:rPr>
        <w:t>.</w:t>
      </w:r>
    </w:p>
    <w:p w:rsidR="00B83575" w:rsidRDefault="00B83575" w:rsidP="00705909">
      <w:pPr>
        <w:ind w:left="426"/>
        <w:rPr>
          <w:sz w:val="22"/>
          <w:szCs w:val="22"/>
        </w:rPr>
      </w:pPr>
    </w:p>
    <w:p w:rsidR="00705909" w:rsidRPr="008965E0" w:rsidRDefault="003D24DA" w:rsidP="004C6C2F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</w:t>
      </w:r>
      <w:r w:rsidR="00705909" w:rsidRPr="008965E0">
        <w:rPr>
          <w:sz w:val="22"/>
          <w:szCs w:val="22"/>
        </w:rPr>
        <w:t>v korist pridobitelja stavbne pravice z naslednjo vsebino</w:t>
      </w:r>
      <w:r w:rsidR="004C6C2F">
        <w:rPr>
          <w:sz w:val="22"/>
          <w:szCs w:val="22"/>
        </w:rPr>
        <w:t>,</w:t>
      </w:r>
      <w:r w:rsidR="004C6C2F" w:rsidRPr="004C6C2F">
        <w:rPr>
          <w:sz w:val="22"/>
          <w:szCs w:val="22"/>
        </w:rPr>
        <w:t xml:space="preserve"> </w:t>
      </w:r>
      <w:r w:rsidR="004C6C2F">
        <w:rPr>
          <w:sz w:val="22"/>
          <w:szCs w:val="22"/>
        </w:rPr>
        <w:t>in sicer tako, da se</w:t>
      </w:r>
      <w:r w:rsidR="00705909" w:rsidRPr="008965E0">
        <w:rPr>
          <w:sz w:val="22"/>
          <w:szCs w:val="22"/>
        </w:rPr>
        <w:t>:</w:t>
      </w:r>
    </w:p>
    <w:p w:rsidR="00B83575" w:rsidRPr="00357A66" w:rsidRDefault="00B83575" w:rsidP="00B83575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57A66">
        <w:rPr>
          <w:sz w:val="22"/>
          <w:szCs w:val="22"/>
        </w:rPr>
        <w:t>nad nepremičnino ID znak: parcela 1695 95/6 ustanovi stavbna pravica v korist pridobitelja stavbne pravice z naslednjo vsebino:</w:t>
      </w:r>
    </w:p>
    <w:p w:rsidR="00B83575" w:rsidRPr="00357A66" w:rsidRDefault="00B83575" w:rsidP="00B83575">
      <w:pPr>
        <w:ind w:left="348"/>
        <w:rPr>
          <w:sz w:val="22"/>
          <w:szCs w:val="22"/>
        </w:rPr>
      </w:pPr>
      <w:r w:rsidRPr="00357A66">
        <w:rPr>
          <w:sz w:val="22"/>
          <w:szCs w:val="22"/>
        </w:rPr>
        <w:t>»Gradnja parkovnih površin z zasaditvijo dreves, utrjeno zelenico in betonsko površino v izmeri 8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v skladu s  </w:t>
      </w:r>
      <w:r w:rsidRPr="00357A66">
        <w:rPr>
          <w:noProof/>
          <w:sz w:val="22"/>
          <w:szCs w:val="22"/>
        </w:rPr>
        <w:t xml:space="preserve">prikazom predmeta stavbne pravice na </w:t>
      </w:r>
      <w:r w:rsidRPr="00357A66">
        <w:rPr>
          <w:sz w:val="22"/>
          <w:szCs w:val="22"/>
        </w:rPr>
        <w:t xml:space="preserve">izseku iz PGD št. 117-17 iz februarja 2020, izdelovalca KROG d.o.o. Stavbna pravica se ustanavlja za dobo 2 let.«.       </w:t>
      </w:r>
    </w:p>
    <w:p w:rsidR="00B83575" w:rsidRPr="00357A66" w:rsidRDefault="00B83575" w:rsidP="00B83575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57A66">
        <w:rPr>
          <w:sz w:val="22"/>
          <w:szCs w:val="22"/>
        </w:rPr>
        <w:t>nad nepremičnino ID znak: parcela 1695 109/116 ustanovi stavbna pravica v korist pridobitelja stavbne pravice z naslednjo vsebino:</w:t>
      </w:r>
    </w:p>
    <w:p w:rsidR="00B83575" w:rsidRPr="00357A66" w:rsidRDefault="00B83575" w:rsidP="00B83575">
      <w:pPr>
        <w:ind w:left="348"/>
        <w:rPr>
          <w:sz w:val="22"/>
          <w:szCs w:val="22"/>
        </w:rPr>
      </w:pPr>
      <w:r w:rsidRPr="00357A66">
        <w:rPr>
          <w:sz w:val="22"/>
          <w:szCs w:val="22"/>
        </w:rPr>
        <w:t>»Gradnja interne poti z oznako »pot p4« z brežino, v izmeri 3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v skladu s  </w:t>
      </w:r>
      <w:r w:rsidRPr="00357A66">
        <w:rPr>
          <w:noProof/>
          <w:sz w:val="22"/>
          <w:szCs w:val="22"/>
        </w:rPr>
        <w:t xml:space="preserve">prikazom predmeta stavbne pravice na </w:t>
      </w:r>
      <w:r w:rsidRPr="00357A66">
        <w:rPr>
          <w:sz w:val="22"/>
          <w:szCs w:val="22"/>
        </w:rPr>
        <w:t xml:space="preserve">izseku iz PGD št. 117-17 iz februarja 2020, izdelovalca KROG d.o.o. Stavbna pravica se ustanavlja za dobo 2 let.«.       </w:t>
      </w:r>
    </w:p>
    <w:p w:rsidR="00B83575" w:rsidRPr="00357A66" w:rsidRDefault="00B83575" w:rsidP="00B83575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57A66">
        <w:rPr>
          <w:sz w:val="22"/>
          <w:szCs w:val="22"/>
        </w:rPr>
        <w:t>nad nepremičnino ID znak: parcela 1695 109/167 ustanovi stavbna pravica v korist pridobitelja stavbne pravice z naslednjo vsebino:</w:t>
      </w:r>
    </w:p>
    <w:p w:rsidR="00B83575" w:rsidRPr="00357A66" w:rsidRDefault="00B83575" w:rsidP="00B83575">
      <w:pPr>
        <w:ind w:left="348"/>
        <w:rPr>
          <w:sz w:val="22"/>
          <w:szCs w:val="22"/>
        </w:rPr>
      </w:pPr>
      <w:r w:rsidRPr="00357A66">
        <w:rPr>
          <w:sz w:val="22"/>
          <w:szCs w:val="22"/>
        </w:rPr>
        <w:t>»Gradnja parkovnih površin z zasaditvijo dreves, utrjeno zelenico in betonsko površino v izmeri 142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in vhodne ploščadi z novimi stopnicami pred cerkvijo, klančino za gibalno ovirane in s stopnicami ob katerih bodo klopi v izmeri 121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v skladu s  </w:t>
      </w:r>
      <w:r w:rsidRPr="00357A66">
        <w:rPr>
          <w:noProof/>
          <w:sz w:val="22"/>
          <w:szCs w:val="22"/>
        </w:rPr>
        <w:t xml:space="preserve">prikazom predmeta stavbne pravice na </w:t>
      </w:r>
      <w:r w:rsidRPr="00357A66">
        <w:rPr>
          <w:sz w:val="22"/>
          <w:szCs w:val="22"/>
        </w:rPr>
        <w:t xml:space="preserve">izseku iz PGD št. 117-17 iz februarja 2020, izdelovalca KROG d.o.o. Stavbna pravica se ustanavlja za dobo 2 let.«.       </w:t>
      </w:r>
    </w:p>
    <w:p w:rsidR="00B83575" w:rsidRPr="00357A66" w:rsidRDefault="00B83575" w:rsidP="00B83575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57A66">
        <w:rPr>
          <w:sz w:val="22"/>
          <w:szCs w:val="22"/>
        </w:rPr>
        <w:t>nad nepremičnino ID znak: parcela 1695 109/168 ustanovi stavbna pravica v korist pridobitelja stavbne pravice z naslednjo vsebino:</w:t>
      </w:r>
    </w:p>
    <w:p w:rsidR="00B83575" w:rsidRPr="00357A66" w:rsidRDefault="00B83575" w:rsidP="00B83575">
      <w:pPr>
        <w:ind w:left="348"/>
        <w:rPr>
          <w:sz w:val="22"/>
          <w:szCs w:val="22"/>
        </w:rPr>
      </w:pPr>
      <w:r w:rsidRPr="00357A66">
        <w:rPr>
          <w:sz w:val="22"/>
          <w:szCs w:val="22"/>
        </w:rPr>
        <w:t>»Gradnja vhodne ploščadi z novimi stopnicami pred cerkvijo, klančino za gibalno ovirane in s stopnicami ob katerih bodo klopi v izmeri 99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in interne poti z oznako »pot p4«, v izmeri 59 m</w:t>
      </w:r>
      <w:r w:rsidRPr="00357A66">
        <w:rPr>
          <w:sz w:val="22"/>
          <w:szCs w:val="22"/>
          <w:vertAlign w:val="superscript"/>
        </w:rPr>
        <w:t>2</w:t>
      </w:r>
      <w:r w:rsidRPr="00357A66">
        <w:rPr>
          <w:sz w:val="22"/>
          <w:szCs w:val="22"/>
        </w:rPr>
        <w:t xml:space="preserve"> v skladu s  </w:t>
      </w:r>
      <w:r w:rsidRPr="00357A66">
        <w:rPr>
          <w:noProof/>
          <w:sz w:val="22"/>
          <w:szCs w:val="22"/>
        </w:rPr>
        <w:t xml:space="preserve">prikazom predmeta stavbne pravice na </w:t>
      </w:r>
      <w:r w:rsidRPr="00357A66">
        <w:rPr>
          <w:sz w:val="22"/>
          <w:szCs w:val="22"/>
        </w:rPr>
        <w:t xml:space="preserve">izseku iz PGD št. 117-17 iz februarja 2020, izdelovalca KROG d.o.o. Stavbna pravica se ustanavlja za dobo 2 let.«.       </w:t>
      </w:r>
    </w:p>
    <w:p w:rsidR="00B83575" w:rsidRDefault="00B83575" w:rsidP="00B83575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4C6C2F">
      <w:pPr>
        <w:ind w:left="426"/>
        <w:jc w:val="left"/>
        <w:rPr>
          <w:sz w:val="22"/>
          <w:szCs w:val="22"/>
        </w:rPr>
      </w:pPr>
    </w:p>
    <w:p w:rsidR="00CB1187" w:rsidRDefault="004C6C2F" w:rsidP="004C6C2F">
      <w:pPr>
        <w:tabs>
          <w:tab w:val="left" w:pos="933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03" w:rsidRDefault="001B1203">
      <w:r>
        <w:separator/>
      </w:r>
    </w:p>
  </w:endnote>
  <w:endnote w:type="continuationSeparator" w:id="0">
    <w:p w:rsidR="001B1203" w:rsidRDefault="001B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1B120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2182"/>
      <w:docPartObj>
        <w:docPartGallery w:val="Page Numbers (Bottom of Page)"/>
        <w:docPartUnique/>
      </w:docPartObj>
    </w:sdtPr>
    <w:sdtEndPr/>
    <w:sdtContent>
      <w:p w:rsidR="00CC6E48" w:rsidRPr="00A52FE5" w:rsidRDefault="00CC6E48" w:rsidP="00CC6E48">
        <w:pPr>
          <w:pStyle w:val="Noga"/>
        </w:pPr>
        <w:r>
          <w:rPr>
            <w:noProof/>
          </w:rPr>
          <w:drawing>
            <wp:inline distT="0" distB="0" distL="0" distR="0" wp14:anchorId="2570489E" wp14:editId="5F9EA712">
              <wp:extent cx="966470" cy="554990"/>
              <wp:effectExtent l="0" t="0" r="5080" b="0"/>
              <wp:docPr id="8" name="Slika 8" descr="C:\Users\horvat.MOL\Pictures\ZPE_mali_barv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orvat.MOL\Pictures\ZPE_mali_barv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647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47C36ED" wp14:editId="0C5416B1">
              <wp:extent cx="1203960" cy="639013"/>
              <wp:effectExtent l="0" t="0" r="0" b="8890"/>
              <wp:docPr id="9" name="Slika 9" descr="http://intra.ljubljana.si/InterniAktiMOL/CelostnaPodobaMOL/UNESCO/Unesco%20Creative%20City_s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ntra.ljubljana.si/InterniAktiMOL/CelostnaPodobaMOL/UNESCO/Unesco%20Creative%20City_si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362" cy="6392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D2">
          <w:rPr>
            <w:noProof/>
          </w:rPr>
          <w:t>1</w:t>
        </w:r>
        <w:r>
          <w:fldChar w:fldCharType="end"/>
        </w:r>
      </w:p>
    </w:sdtContent>
  </w:sdt>
  <w:p w:rsidR="0094137D" w:rsidRDefault="001B120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03" w:rsidRDefault="001B1203">
      <w:r>
        <w:separator/>
      </w:r>
    </w:p>
  </w:footnote>
  <w:footnote w:type="continuationSeparator" w:id="0">
    <w:p w:rsidR="001B1203" w:rsidRDefault="001B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1203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1A32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C2CA-DD70-4ABC-A697-BC18893A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5</cp:revision>
  <cp:lastPrinted>2020-08-06T08:18:00Z</cp:lastPrinted>
  <dcterms:created xsi:type="dcterms:W3CDTF">2020-08-06T08:13:00Z</dcterms:created>
  <dcterms:modified xsi:type="dcterms:W3CDTF">2020-08-06T08:18:00Z</dcterms:modified>
</cp:coreProperties>
</file>